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2009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E16C17">
        <w:rPr>
          <w:rFonts w:ascii="Times New Roman" w:hAnsi="Times New Roman" w:cs="Times New Roman"/>
          <w:sz w:val="28"/>
          <w:szCs w:val="28"/>
        </w:rPr>
        <w:t>1.jūnijā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pl.1</w:t>
      </w:r>
      <w:r w:rsidR="00107DF2">
        <w:rPr>
          <w:rFonts w:ascii="Times New Roman" w:hAnsi="Times New Roman" w:cs="Times New Roman"/>
          <w:sz w:val="28"/>
          <w:szCs w:val="28"/>
        </w:rPr>
        <w:t>4</w:t>
      </w:r>
      <w:r w:rsidR="00620A23" w:rsidRPr="00907025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E16C17">
        <w:rPr>
          <w:rFonts w:ascii="Times New Roman" w:hAnsi="Times New Roman" w:cs="Times New Roman"/>
          <w:sz w:val="28"/>
          <w:szCs w:val="28"/>
        </w:rPr>
        <w:t>4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Pr="00336916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336916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16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0A4990" w:rsidRPr="00336916" w:rsidRDefault="000A4990" w:rsidP="000A4990">
      <w:pPr>
        <w:pStyle w:val="ListParagraph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E27743" w:rsidRPr="00336916" w:rsidRDefault="00336916" w:rsidP="00F01A72">
      <w:pPr>
        <w:pStyle w:val="ListParagraph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336916">
        <w:rPr>
          <w:rFonts w:ascii="Times New Roman" w:hAnsi="Times New Roman" w:cs="Times New Roman"/>
          <w:sz w:val="28"/>
          <w:szCs w:val="28"/>
        </w:rPr>
        <w:t>Latvijas būvniecības politikas stratēģija nākamajiem pieciem gadiem (2016.-2020.)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916">
        <w:rPr>
          <w:rFonts w:ascii="Times New Roman" w:hAnsi="Times New Roman" w:cs="Times New Roman"/>
          <w:i/>
          <w:sz w:val="28"/>
          <w:szCs w:val="28"/>
        </w:rPr>
        <w:t>(Nozares priekšlikumi).</w:t>
      </w:r>
      <w:r w:rsidRPr="003369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743" w:rsidRPr="00336916" w:rsidRDefault="00E27743" w:rsidP="00E27743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36916" w:rsidRPr="00336916" w:rsidRDefault="00336916" w:rsidP="00F01A72">
      <w:pPr>
        <w:pStyle w:val="ListParagraph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336916">
        <w:rPr>
          <w:rFonts w:ascii="Times New Roman" w:hAnsi="Times New Roman" w:cs="Times New Roman"/>
          <w:sz w:val="28"/>
          <w:szCs w:val="28"/>
        </w:rPr>
        <w:t xml:space="preserve">Būvniecības valsts kontroles biroja </w:t>
      </w:r>
      <w:r w:rsidR="002C1CC4">
        <w:rPr>
          <w:rFonts w:ascii="Times New Roman" w:hAnsi="Times New Roman" w:cs="Times New Roman"/>
          <w:sz w:val="28"/>
          <w:szCs w:val="28"/>
        </w:rPr>
        <w:t xml:space="preserve">paveiktais </w:t>
      </w:r>
      <w:r w:rsidRPr="00336916">
        <w:rPr>
          <w:rFonts w:ascii="Times New Roman" w:hAnsi="Times New Roman" w:cs="Times New Roman"/>
          <w:sz w:val="28"/>
          <w:szCs w:val="28"/>
        </w:rPr>
        <w:t>pirmajā pusgadā un tuvākie plāniem (būvdarbu uzraudzība, ekspertu sertifikācija utt.)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916">
        <w:rPr>
          <w:rFonts w:ascii="Times New Roman" w:hAnsi="Times New Roman" w:cs="Times New Roman"/>
          <w:i/>
          <w:sz w:val="28"/>
          <w:szCs w:val="28"/>
        </w:rPr>
        <w:t>(Būvniecības valsts kontroles birojs).</w:t>
      </w:r>
    </w:p>
    <w:p w:rsidR="00336916" w:rsidRPr="00336916" w:rsidRDefault="00336916" w:rsidP="0033691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059B6" w:rsidRPr="007A523E" w:rsidRDefault="002C1CC4" w:rsidP="007A523E">
      <w:pPr>
        <w:pStyle w:val="ListParagraph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Informācija par b</w:t>
      </w:r>
      <w:r w:rsidR="00336916" w:rsidRPr="00336916">
        <w:rPr>
          <w:rFonts w:ascii="Times New Roman" w:hAnsi="Times New Roman" w:cs="Times New Roman"/>
          <w:sz w:val="28"/>
          <w:szCs w:val="28"/>
        </w:rPr>
        <w:t>ūvkomers</w:t>
      </w:r>
      <w:r>
        <w:rPr>
          <w:rFonts w:ascii="Times New Roman" w:hAnsi="Times New Roman" w:cs="Times New Roman"/>
          <w:sz w:val="28"/>
          <w:szCs w:val="28"/>
        </w:rPr>
        <w:t>antu klasifikācijas izstrādāšanu</w:t>
      </w:r>
      <w:r w:rsidR="00336916">
        <w:rPr>
          <w:rFonts w:ascii="Times New Roman" w:hAnsi="Times New Roman" w:cs="Times New Roman"/>
          <w:sz w:val="28"/>
          <w:szCs w:val="28"/>
        </w:rPr>
        <w:t xml:space="preserve"> </w:t>
      </w:r>
      <w:r w:rsidR="00336916" w:rsidRPr="0068796E">
        <w:rPr>
          <w:rFonts w:ascii="Times New Roman" w:hAnsi="Times New Roman" w:cs="Times New Roman"/>
          <w:i/>
          <w:sz w:val="28"/>
          <w:szCs w:val="28"/>
        </w:rPr>
        <w:t>(Ekonomikas ministrija).</w:t>
      </w:r>
      <w:bookmarkStart w:id="0" w:name="_GoBack"/>
      <w:bookmarkEnd w:id="0"/>
      <w:r w:rsidR="00336916" w:rsidRPr="007A523E">
        <w:rPr>
          <w:rFonts w:ascii="Times New Roman" w:hAnsi="Times New Roman" w:cs="Times New Roman"/>
          <w:sz w:val="28"/>
          <w:szCs w:val="28"/>
        </w:rPr>
        <w:tab/>
      </w:r>
    </w:p>
    <w:p w:rsidR="00336916" w:rsidRPr="00336916" w:rsidRDefault="00336916" w:rsidP="0033691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6484B" w:rsidRPr="00336916" w:rsidRDefault="001059B6" w:rsidP="00C746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916">
        <w:rPr>
          <w:rFonts w:ascii="Times New Roman" w:hAnsi="Times New Roman" w:cs="Times New Roman"/>
          <w:sz w:val="28"/>
          <w:szCs w:val="28"/>
        </w:rPr>
        <w:t>Priekšlikumi par Latvijas Būvniecības padomē izskatāmajiem jautājumiem</w:t>
      </w:r>
      <w:r w:rsidR="00002BD6" w:rsidRPr="00336916">
        <w:rPr>
          <w:rFonts w:ascii="Times New Roman" w:hAnsi="Times New Roman" w:cs="Times New Roman"/>
          <w:sz w:val="28"/>
          <w:szCs w:val="28"/>
        </w:rPr>
        <w:t>.</w:t>
      </w:r>
      <w:r w:rsidR="001A3140" w:rsidRPr="00336916">
        <w:rPr>
          <w:rFonts w:ascii="Times New Roman" w:hAnsi="Times New Roman" w:cs="Times New Roman"/>
          <w:sz w:val="28"/>
          <w:szCs w:val="28"/>
        </w:rPr>
        <w:tab/>
      </w:r>
      <w:r w:rsidR="001A3140" w:rsidRPr="00336916">
        <w:rPr>
          <w:rFonts w:ascii="Times New Roman" w:hAnsi="Times New Roman" w:cs="Times New Roman"/>
          <w:sz w:val="28"/>
          <w:szCs w:val="28"/>
        </w:rPr>
        <w:tab/>
      </w:r>
      <w:r w:rsidR="001A3140" w:rsidRPr="00336916">
        <w:rPr>
          <w:rFonts w:ascii="Times New Roman" w:hAnsi="Times New Roman" w:cs="Times New Roman"/>
          <w:sz w:val="28"/>
          <w:szCs w:val="28"/>
        </w:rPr>
        <w:tab/>
      </w:r>
      <w:r w:rsidR="001A3140" w:rsidRPr="00336916">
        <w:rPr>
          <w:rFonts w:ascii="Times New Roman" w:hAnsi="Times New Roman" w:cs="Times New Roman"/>
          <w:sz w:val="28"/>
          <w:szCs w:val="28"/>
        </w:rPr>
        <w:tab/>
      </w:r>
      <w:r w:rsidR="001A3140" w:rsidRPr="00336916">
        <w:rPr>
          <w:rFonts w:ascii="Times New Roman" w:hAnsi="Times New Roman" w:cs="Times New Roman"/>
          <w:sz w:val="28"/>
          <w:szCs w:val="28"/>
        </w:rPr>
        <w:tab/>
      </w:r>
      <w:r w:rsidR="001A3140" w:rsidRPr="00336916">
        <w:rPr>
          <w:rFonts w:ascii="Times New Roman" w:hAnsi="Times New Roman" w:cs="Times New Roman"/>
          <w:sz w:val="28"/>
          <w:szCs w:val="28"/>
        </w:rPr>
        <w:tab/>
      </w:r>
      <w:r w:rsidR="001A3140" w:rsidRPr="00336916">
        <w:rPr>
          <w:rFonts w:ascii="Times New Roman" w:hAnsi="Times New Roman" w:cs="Times New Roman"/>
          <w:sz w:val="28"/>
          <w:szCs w:val="28"/>
        </w:rPr>
        <w:tab/>
      </w:r>
    </w:p>
    <w:p w:rsidR="001059B6" w:rsidRPr="00336916" w:rsidRDefault="001059B6" w:rsidP="00E70A5D">
      <w:pPr>
        <w:pStyle w:val="ListParagraph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542F4" w:rsidRPr="00336916" w:rsidRDefault="008542F4" w:rsidP="008D7791">
      <w:pPr>
        <w:rPr>
          <w:rFonts w:ascii="Times New Roman" w:hAnsi="Times New Roman" w:cs="Times New Roman"/>
          <w:sz w:val="28"/>
          <w:szCs w:val="28"/>
        </w:rPr>
      </w:pPr>
    </w:p>
    <w:p w:rsidR="008C5265" w:rsidRPr="00336916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336916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336916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336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9EF" w:rsidRDefault="00D509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726603F3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10684"/>
    <w:rsid w:val="00032009"/>
    <w:rsid w:val="000640C8"/>
    <w:rsid w:val="00097A7B"/>
    <w:rsid w:val="000A4990"/>
    <w:rsid w:val="000B7C10"/>
    <w:rsid w:val="000D40DE"/>
    <w:rsid w:val="000F1137"/>
    <w:rsid w:val="001059B6"/>
    <w:rsid w:val="00107DF2"/>
    <w:rsid w:val="001458F8"/>
    <w:rsid w:val="0017206A"/>
    <w:rsid w:val="001A3140"/>
    <w:rsid w:val="001D754E"/>
    <w:rsid w:val="0027507E"/>
    <w:rsid w:val="002C1CC4"/>
    <w:rsid w:val="003066EB"/>
    <w:rsid w:val="00336916"/>
    <w:rsid w:val="00372B04"/>
    <w:rsid w:val="003F37A9"/>
    <w:rsid w:val="00400882"/>
    <w:rsid w:val="00425457"/>
    <w:rsid w:val="00441BC4"/>
    <w:rsid w:val="0046026F"/>
    <w:rsid w:val="0047691D"/>
    <w:rsid w:val="00524DCC"/>
    <w:rsid w:val="005731CA"/>
    <w:rsid w:val="005A0E5B"/>
    <w:rsid w:val="005E3626"/>
    <w:rsid w:val="00620A23"/>
    <w:rsid w:val="00685D88"/>
    <w:rsid w:val="0068796E"/>
    <w:rsid w:val="00721996"/>
    <w:rsid w:val="0074370B"/>
    <w:rsid w:val="00775398"/>
    <w:rsid w:val="007800EC"/>
    <w:rsid w:val="007A523E"/>
    <w:rsid w:val="007A618F"/>
    <w:rsid w:val="00823C9E"/>
    <w:rsid w:val="008542F4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40935"/>
    <w:rsid w:val="00A44432"/>
    <w:rsid w:val="00AC2907"/>
    <w:rsid w:val="00AE00DD"/>
    <w:rsid w:val="00AE3A5F"/>
    <w:rsid w:val="00AF1408"/>
    <w:rsid w:val="00AF1445"/>
    <w:rsid w:val="00B560E3"/>
    <w:rsid w:val="00B637BE"/>
    <w:rsid w:val="00B6484B"/>
    <w:rsid w:val="00BD66C7"/>
    <w:rsid w:val="00BD7AC4"/>
    <w:rsid w:val="00C01108"/>
    <w:rsid w:val="00C74632"/>
    <w:rsid w:val="00C7602E"/>
    <w:rsid w:val="00CD3946"/>
    <w:rsid w:val="00D06CEB"/>
    <w:rsid w:val="00D509EF"/>
    <w:rsid w:val="00DA31D6"/>
    <w:rsid w:val="00DB57C6"/>
    <w:rsid w:val="00DC42E3"/>
    <w:rsid w:val="00DE6E12"/>
    <w:rsid w:val="00E164DE"/>
    <w:rsid w:val="00E16C17"/>
    <w:rsid w:val="00E27743"/>
    <w:rsid w:val="00E70A5D"/>
    <w:rsid w:val="00E9679B"/>
    <w:rsid w:val="00EA25EE"/>
    <w:rsid w:val="00EA2E5A"/>
    <w:rsid w:val="00EA5003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2</cp:revision>
  <cp:lastPrinted>2015-05-25T12:32:00Z</cp:lastPrinted>
  <dcterms:created xsi:type="dcterms:W3CDTF">2015-06-01T14:17:00Z</dcterms:created>
  <dcterms:modified xsi:type="dcterms:W3CDTF">2015-06-01T14:17:00Z</dcterms:modified>
</cp:coreProperties>
</file>